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766B" w14:textId="77777777" w:rsidR="00821B53" w:rsidRDefault="00821B53" w:rsidP="00821B53">
      <w:pPr>
        <w:spacing w:after="0"/>
        <w:jc w:val="right"/>
        <w:rPr>
          <w:rFonts w:ascii="Kokila" w:hAnsi="Kokila" w:cs="Kokila"/>
          <w:b/>
          <w:bCs/>
          <w:sz w:val="48"/>
          <w:szCs w:val="48"/>
        </w:rPr>
      </w:pPr>
      <w:r>
        <w:rPr>
          <w:rFonts w:ascii="Kokila" w:hAnsi="Kokila" w:cs="Kokila"/>
          <w:b/>
          <w:bCs/>
          <w:sz w:val="48"/>
          <w:szCs w:val="48"/>
        </w:rPr>
        <w:t>Roll No. -------------</w:t>
      </w:r>
    </w:p>
    <w:p w14:paraId="1686C41C" w14:textId="1701D9E9" w:rsidR="00EA3294" w:rsidRPr="00821B53" w:rsidRDefault="00567D03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21B53">
        <w:rPr>
          <w:rFonts w:ascii="Kokila" w:hAnsi="Kokila" w:cs="Kokila"/>
          <w:b/>
          <w:bCs/>
          <w:sz w:val="48"/>
          <w:szCs w:val="48"/>
        </w:rPr>
        <w:t>MADS - 04</w:t>
      </w:r>
      <w:r w:rsidR="00EA3294" w:rsidRPr="00821B53">
        <w:rPr>
          <w:rFonts w:ascii="Kokila" w:hAnsi="Kokila" w:cs="Kokila"/>
          <w:b/>
          <w:bCs/>
          <w:sz w:val="48"/>
          <w:szCs w:val="48"/>
        </w:rPr>
        <w:t xml:space="preserve"> </w:t>
      </w:r>
    </w:p>
    <w:p w14:paraId="4B1E1262" w14:textId="77777777" w:rsidR="00403BF9" w:rsidRPr="00821B53" w:rsidRDefault="0004317E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  <w:cs/>
          <w:lang w:bidi="hi-IN"/>
        </w:rPr>
      </w:pPr>
      <w:r w:rsidRPr="00821B53">
        <w:rPr>
          <w:rFonts w:ascii="Kokila" w:hAnsi="Kokila" w:cs="Kokila"/>
          <w:b/>
          <w:bCs/>
          <w:sz w:val="48"/>
          <w:szCs w:val="48"/>
        </w:rPr>
        <w:t>Development in India/</w:t>
      </w:r>
      <w:r w:rsidRPr="00821B53">
        <w:rPr>
          <w:rFonts w:ascii="Kokila" w:hAnsi="Kokila" w:cs="Kokila"/>
          <w:b/>
          <w:bCs/>
          <w:sz w:val="48"/>
          <w:szCs w:val="48"/>
          <w:cs/>
          <w:lang w:bidi="hi-IN"/>
        </w:rPr>
        <w:t>भारत में विकास</w:t>
      </w:r>
    </w:p>
    <w:p w14:paraId="5BB40A86" w14:textId="64F0F6FB" w:rsidR="004F2FDD" w:rsidRPr="00821B53" w:rsidRDefault="004F2FDD" w:rsidP="004F2FDD">
      <w:pPr>
        <w:spacing w:after="0"/>
        <w:jc w:val="center"/>
        <w:rPr>
          <w:rFonts w:ascii="Kokila" w:hAnsi="Kokila" w:cs="Kokila"/>
          <w:sz w:val="48"/>
          <w:szCs w:val="48"/>
          <w:lang w:bidi="hi-IN"/>
        </w:rPr>
      </w:pPr>
      <w:r w:rsidRPr="00821B53">
        <w:rPr>
          <w:rFonts w:ascii="Kokila" w:hAnsi="Kokila" w:cs="Kokila"/>
          <w:sz w:val="48"/>
          <w:szCs w:val="48"/>
        </w:rPr>
        <w:t xml:space="preserve">Certificate/Master of Art (Development Studies) </w:t>
      </w:r>
      <w:r w:rsidRPr="00821B53">
        <w:rPr>
          <w:rFonts w:ascii="Kokila" w:hAnsi="Kokila" w:cs="Kokila"/>
          <w:sz w:val="48"/>
          <w:szCs w:val="48"/>
          <w:lang w:bidi="hi-IN"/>
        </w:rPr>
        <w:t xml:space="preserve"> </w:t>
      </w:r>
      <w:r w:rsidR="00F62603">
        <w:rPr>
          <w:rFonts w:ascii="Kokila" w:hAnsi="Kokila" w:cs="Kokila"/>
          <w:sz w:val="48"/>
          <w:szCs w:val="48"/>
          <w:lang w:bidi="hi-IN"/>
        </w:rPr>
        <w:t>s</w:t>
      </w:r>
    </w:p>
    <w:p w14:paraId="2504971D" w14:textId="77777777" w:rsidR="00650100" w:rsidRPr="00821B53" w:rsidRDefault="005D4984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821B53">
        <w:rPr>
          <w:rFonts w:ascii="Kokila" w:hAnsi="Kokila" w:cs="Kokila"/>
          <w:sz w:val="48"/>
          <w:szCs w:val="48"/>
          <w:lang w:bidi="hi-IN"/>
        </w:rPr>
        <w:t>2</w:t>
      </w:r>
      <w:r w:rsidRPr="00821B53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821B53">
        <w:rPr>
          <w:rFonts w:ascii="Kokila" w:hAnsi="Kokila" w:cs="Kokila"/>
          <w:sz w:val="48"/>
          <w:szCs w:val="48"/>
          <w:lang w:bidi="hi-IN"/>
        </w:rPr>
        <w:t xml:space="preserve"> </w:t>
      </w:r>
      <w:r w:rsidR="00873AEF" w:rsidRPr="00821B53">
        <w:rPr>
          <w:rFonts w:ascii="Kokila" w:hAnsi="Kokila" w:cs="Kokila"/>
          <w:sz w:val="48"/>
          <w:szCs w:val="48"/>
          <w:lang w:bidi="hi-IN"/>
        </w:rPr>
        <w:t>Semester Examination 202</w:t>
      </w:r>
      <w:r w:rsidR="00816F6A" w:rsidRPr="00821B53">
        <w:rPr>
          <w:rFonts w:ascii="Kokila" w:hAnsi="Kokila" w:cs="Kokila"/>
          <w:sz w:val="48"/>
          <w:szCs w:val="48"/>
          <w:lang w:bidi="hi-IN"/>
        </w:rPr>
        <w:t>4 (Dec.</w:t>
      </w:r>
      <w:r w:rsidR="00A52CB1" w:rsidRPr="00821B53">
        <w:rPr>
          <w:rFonts w:ascii="Kokila" w:hAnsi="Kokila" w:cs="Kokila"/>
          <w:sz w:val="48"/>
          <w:szCs w:val="48"/>
          <w:lang w:bidi="hi-IN"/>
        </w:rPr>
        <w:t>)</w:t>
      </w:r>
    </w:p>
    <w:p w14:paraId="3C26049C" w14:textId="7E96EF18" w:rsidR="00B66521" w:rsidRPr="00821B53" w:rsidRDefault="00D750DE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21B53">
        <w:rPr>
          <w:rFonts w:ascii="Kokila" w:hAnsi="Kokila" w:cs="Kokila"/>
          <w:b/>
          <w:bCs/>
          <w:sz w:val="48"/>
          <w:szCs w:val="48"/>
        </w:rPr>
        <w:t>Time: 2</w:t>
      </w:r>
      <w:r w:rsidR="00A91E54" w:rsidRPr="00821B53">
        <w:rPr>
          <w:rFonts w:ascii="Kokila" w:hAnsi="Kokila" w:cs="Kokila"/>
          <w:b/>
          <w:bCs/>
          <w:sz w:val="48"/>
          <w:szCs w:val="48"/>
        </w:rPr>
        <w:t xml:space="preserve"> Hours                            Max. Marks: </w:t>
      </w:r>
      <w:r w:rsidR="001958A5">
        <w:rPr>
          <w:rFonts w:ascii="Kokila" w:hAnsi="Kokila" w:cs="Kokila"/>
          <w:b/>
          <w:bCs/>
          <w:sz w:val="48"/>
          <w:szCs w:val="48"/>
        </w:rPr>
        <w:t>7</w:t>
      </w:r>
      <w:r w:rsidR="00A91E54" w:rsidRPr="00821B53">
        <w:rPr>
          <w:rFonts w:ascii="Kokila" w:hAnsi="Kokila" w:cs="Kokila"/>
          <w:b/>
          <w:bCs/>
          <w:sz w:val="48"/>
          <w:szCs w:val="48"/>
        </w:rPr>
        <w:t>0</w:t>
      </w:r>
    </w:p>
    <w:p w14:paraId="0C6D4797" w14:textId="77777777" w:rsidR="00C039D7" w:rsidRPr="006A2231" w:rsidRDefault="00C039D7" w:rsidP="00C039D7">
      <w:pPr>
        <w:spacing w:after="0" w:line="240" w:lineRule="auto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9F00D0">
        <w:rPr>
          <w:rFonts w:ascii="Kokila" w:hAnsi="Kokila" w:cs="Kokila"/>
          <w:sz w:val="48"/>
          <w:szCs w:val="48"/>
        </w:rPr>
        <w:t>Note</w:t>
      </w:r>
      <w:r w:rsidRPr="009F00D0">
        <w:rPr>
          <w:rFonts w:ascii="Kokila" w:hAnsi="Kokila" w:cs="Kokila"/>
          <w:sz w:val="48"/>
          <w:szCs w:val="48"/>
          <w:cs/>
          <w:lang w:bidi="hi-IN"/>
        </w:rPr>
        <w:t>:</w:t>
      </w:r>
      <w:r w:rsidRPr="009F00D0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5A1226">
        <w:rPr>
          <w:rFonts w:ascii="Kokila" w:hAnsi="Kokila" w:cs="Kokila"/>
          <w:b/>
          <w:bCs/>
          <w:i/>
          <w:iCs/>
          <w:sz w:val="48"/>
          <w:szCs w:val="48"/>
        </w:rPr>
        <w:t xml:space="preserve"> </w:t>
      </w:r>
      <w:r w:rsidRPr="006A2231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57601391" w14:textId="77777777" w:rsidR="00C039D7" w:rsidRPr="009A37B6" w:rsidRDefault="00C039D7" w:rsidP="00C039D7">
      <w:pPr>
        <w:spacing w:after="0" w:line="240" w:lineRule="auto"/>
        <w:jc w:val="both"/>
        <w:rPr>
          <w:rFonts w:ascii="Kokila" w:hAnsi="Kokila" w:cs="Kokila"/>
          <w:b/>
          <w:bCs/>
        </w:rPr>
      </w:pPr>
    </w:p>
    <w:p w14:paraId="1BDB85DC" w14:textId="77777777" w:rsidR="00C039D7" w:rsidRPr="006A2231" w:rsidRDefault="00C039D7" w:rsidP="00C039D7">
      <w:pPr>
        <w:spacing w:after="0" w:line="240" w:lineRule="auto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B021AC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B021AC">
        <w:rPr>
          <w:rFonts w:ascii="Kokila" w:hAnsi="Kokila" w:cs="Kokila"/>
          <w:sz w:val="48"/>
          <w:szCs w:val="48"/>
        </w:rPr>
        <w:t>0</w:t>
      </w:r>
      <w:r w:rsidRPr="00B021AC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B021AC">
        <w:rPr>
          <w:rFonts w:ascii="Kokila" w:hAnsi="Kokila" w:cs="Kokila"/>
          <w:sz w:val="48"/>
          <w:szCs w:val="48"/>
        </w:rPr>
        <w:t>,</w:t>
      </w:r>
      <w:r w:rsidRPr="00B021AC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6A2231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4FAAF6C7" w14:textId="77777777" w:rsidR="00C039D7" w:rsidRPr="005A1226" w:rsidRDefault="00C039D7" w:rsidP="00C039D7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A1226">
        <w:rPr>
          <w:rFonts w:ascii="Kokila" w:hAnsi="Kokila" w:cs="Kokila"/>
          <w:b/>
          <w:bCs/>
          <w:sz w:val="48"/>
          <w:szCs w:val="48"/>
        </w:rPr>
        <w:t>SECTION – A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5A1226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6CCA106C" w14:textId="77777777" w:rsidR="00C039D7" w:rsidRDefault="00C039D7" w:rsidP="00C039D7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A1226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1EE5012A" w14:textId="77777777" w:rsidR="00C039D7" w:rsidRDefault="00C039D7" w:rsidP="00C039D7">
      <w:pPr>
        <w:spacing w:after="0" w:line="240" w:lineRule="auto"/>
        <w:jc w:val="both"/>
        <w:rPr>
          <w:rFonts w:ascii="Kokila" w:hAnsi="Kokila" w:cs="Kokila"/>
          <w:b/>
          <w:bCs/>
          <w:sz w:val="48"/>
          <w:szCs w:val="48"/>
        </w:rPr>
      </w:pPr>
      <w:r w:rsidRPr="005A1226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5A1226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5A1226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5A1226">
        <w:rPr>
          <w:rFonts w:ascii="Kokila" w:hAnsi="Kokila" w:cs="Kokila"/>
          <w:b/>
          <w:bCs/>
          <w:sz w:val="48"/>
          <w:szCs w:val="48"/>
        </w:rPr>
        <w:tab/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5A1226">
        <w:rPr>
          <w:rFonts w:ascii="Kokila" w:hAnsi="Kokila" w:cs="Kokila"/>
          <w:b/>
          <w:bCs/>
          <w:sz w:val="48"/>
          <w:szCs w:val="48"/>
        </w:rPr>
        <w:t xml:space="preserve">   </w:t>
      </w:r>
    </w:p>
    <w:p w14:paraId="526A5A89" w14:textId="77777777" w:rsidR="00C039D7" w:rsidRPr="005A1226" w:rsidRDefault="00C039D7" w:rsidP="00C039D7">
      <w:pPr>
        <w:spacing w:after="0" w:line="240" w:lineRule="auto"/>
        <w:ind w:left="6480" w:firstLine="72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5A1226">
        <w:rPr>
          <w:rFonts w:ascii="Kokila" w:hAnsi="Kokila" w:cs="Kokila"/>
          <w:b/>
          <w:bCs/>
          <w:sz w:val="48"/>
          <w:szCs w:val="48"/>
        </w:rPr>
        <w:t>(</w:t>
      </w:r>
      <w:r w:rsidRPr="005A1226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5A1226">
        <w:rPr>
          <w:rFonts w:ascii="Kokila" w:hAnsi="Kokila" w:cs="Kokila"/>
          <w:b/>
          <w:bCs/>
          <w:sz w:val="48"/>
          <w:szCs w:val="48"/>
        </w:rPr>
        <w:t>×19=38)</w:t>
      </w:r>
    </w:p>
    <w:p w14:paraId="55200F09" w14:textId="77777777" w:rsidR="00C039D7" w:rsidRPr="005A1226" w:rsidRDefault="00C039D7" w:rsidP="00C039D7">
      <w:pPr>
        <w:spacing w:after="0" w:line="240" w:lineRule="auto"/>
        <w:jc w:val="both"/>
        <w:rPr>
          <w:rFonts w:ascii="Kokila" w:hAnsi="Kokila" w:cs="Kokila"/>
          <w:b/>
          <w:bCs/>
          <w:sz w:val="48"/>
          <w:szCs w:val="48"/>
        </w:rPr>
      </w:pP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5A1226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5A1226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उन्‍नीस </w:t>
      </w:r>
      <w:r w:rsidRPr="005A1226">
        <w:rPr>
          <w:rFonts w:ascii="Kokila" w:hAnsi="Kokila" w:cs="Kokila"/>
          <w:b/>
          <w:bCs/>
          <w:sz w:val="48"/>
          <w:szCs w:val="48"/>
        </w:rPr>
        <w:t xml:space="preserve">(19)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5A1226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)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4905DE47" w14:textId="77777777" w:rsidR="009C6964" w:rsidRPr="00821B53" w:rsidRDefault="009C6964" w:rsidP="00CA326D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012D2775" w14:textId="5D65D9B8" w:rsidR="001C1E9A" w:rsidRPr="00821B53" w:rsidRDefault="001C1E9A" w:rsidP="001C1E9A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 xml:space="preserve">1. </w:t>
      </w:r>
      <w:r w:rsidR="00CD628F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वैश्वीकरण और भारत में विकास पर विस्तार से एक टिप्पणी लिखिए।</w:t>
      </w:r>
    </w:p>
    <w:p w14:paraId="3C4F68EE" w14:textId="77777777" w:rsidR="001C1E9A" w:rsidRPr="00821B53" w:rsidRDefault="001C1E9A" w:rsidP="00CD628F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>Write a detailed note on globalization and development in India.</w:t>
      </w:r>
    </w:p>
    <w:p w14:paraId="4D79397E" w14:textId="1CBA2CF1" w:rsidR="001C1E9A" w:rsidRPr="00821B53" w:rsidRDefault="001C1E9A" w:rsidP="00CD628F">
      <w:pPr>
        <w:ind w:left="720" w:hanging="720"/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 xml:space="preserve">2. </w:t>
      </w:r>
      <w:r w:rsidR="00CD628F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ग्रामीण भारत </w:t>
      </w:r>
      <w:r w:rsidR="00DF3AA5">
        <w:rPr>
          <w:rFonts w:ascii="Kokila" w:eastAsia="Arial Unicode MS" w:hAnsi="Kokila" w:cs="Kokila" w:hint="cs"/>
          <w:sz w:val="48"/>
          <w:szCs w:val="48"/>
          <w:cs/>
          <w:lang w:bidi="hi-IN"/>
        </w:rPr>
        <w:t>के</w:t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 विकास में नाबार्ड का प्रमुख योगदान कैसे है</w:t>
      </w:r>
      <w:r w:rsidRPr="00821B53">
        <w:rPr>
          <w:rFonts w:ascii="Kokila" w:eastAsia="Arial Unicode MS" w:hAnsi="Kokila" w:cs="Kokila"/>
          <w:sz w:val="48"/>
          <w:szCs w:val="48"/>
        </w:rPr>
        <w:t xml:space="preserve">? </w:t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इसे स्पष्ट कीजिए।</w:t>
      </w:r>
    </w:p>
    <w:p w14:paraId="3E9F8392" w14:textId="77777777" w:rsidR="001C1E9A" w:rsidRPr="00821B53" w:rsidRDefault="001C1E9A" w:rsidP="00CD628F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>How NABARD does is a key contributor to development in rural india. Explain it.</w:t>
      </w:r>
    </w:p>
    <w:p w14:paraId="088747FE" w14:textId="40CB96D2" w:rsidR="001C1E9A" w:rsidRPr="00821B53" w:rsidRDefault="001C1E9A" w:rsidP="001C1E9A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 xml:space="preserve">3. </w:t>
      </w:r>
      <w:r w:rsidR="00CD628F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प्रवासन से आप क्या समझते हैं</w:t>
      </w:r>
      <w:r w:rsidRPr="00821B53">
        <w:rPr>
          <w:rFonts w:ascii="Kokila" w:eastAsia="Arial Unicode MS" w:hAnsi="Kokila" w:cs="Kokila"/>
          <w:sz w:val="48"/>
          <w:szCs w:val="48"/>
        </w:rPr>
        <w:t xml:space="preserve">? </w:t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भारत में इसके क्या कारण हैं</w:t>
      </w:r>
      <w:r w:rsidRPr="00821B53">
        <w:rPr>
          <w:rFonts w:ascii="Kokila" w:eastAsia="Arial Unicode MS" w:hAnsi="Kokila" w:cs="Kokila"/>
          <w:sz w:val="48"/>
          <w:szCs w:val="48"/>
        </w:rPr>
        <w:t>?</w:t>
      </w:r>
    </w:p>
    <w:p w14:paraId="48E1877B" w14:textId="77777777" w:rsidR="001C1E9A" w:rsidRPr="00821B53" w:rsidRDefault="001C1E9A" w:rsidP="00CD628F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>What do you understand by migration? What are the reasons for this in India?</w:t>
      </w:r>
    </w:p>
    <w:p w14:paraId="0F1759F8" w14:textId="275E431C" w:rsidR="001C1E9A" w:rsidRPr="00821B53" w:rsidRDefault="001C1E9A" w:rsidP="001C1E9A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 xml:space="preserve">4. </w:t>
      </w:r>
      <w:r w:rsidR="00CD628F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युवाओं के विकास के लिए सरकार ने क्या पहल की है</w:t>
      </w:r>
      <w:r w:rsidRPr="00821B53">
        <w:rPr>
          <w:rFonts w:ascii="Kokila" w:eastAsia="Arial Unicode MS" w:hAnsi="Kokila" w:cs="Kokila"/>
          <w:sz w:val="48"/>
          <w:szCs w:val="48"/>
        </w:rPr>
        <w:t>?</w:t>
      </w:r>
    </w:p>
    <w:p w14:paraId="0DE3423C" w14:textId="77777777" w:rsidR="001C1E9A" w:rsidRPr="00821B53" w:rsidRDefault="001C1E9A" w:rsidP="00CD628F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>What initiatives has the government taken for the development of youth?</w:t>
      </w:r>
    </w:p>
    <w:p w14:paraId="6270A1AE" w14:textId="664145C9" w:rsidR="001C1E9A" w:rsidRPr="00821B53" w:rsidRDefault="001C1E9A" w:rsidP="001C1E9A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 xml:space="preserve">5. </w:t>
      </w:r>
      <w:r w:rsidR="00CD628F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भारत में सेवा क्षेत्र के विकास की क्या भूमिका है</w:t>
      </w:r>
      <w:r w:rsidRPr="00821B53">
        <w:rPr>
          <w:rFonts w:ascii="Kokila" w:eastAsia="Arial Unicode MS" w:hAnsi="Kokila" w:cs="Kokila"/>
          <w:sz w:val="48"/>
          <w:szCs w:val="48"/>
        </w:rPr>
        <w:t>?</w:t>
      </w:r>
    </w:p>
    <w:p w14:paraId="15F77EA8" w14:textId="77777777" w:rsidR="001C1E9A" w:rsidRPr="00821B53" w:rsidRDefault="001C1E9A" w:rsidP="00CD628F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>What is the role of service sector development in India.</w:t>
      </w:r>
    </w:p>
    <w:p w14:paraId="52C2C2D4" w14:textId="77777777" w:rsidR="00FD701D" w:rsidRPr="00821B53" w:rsidRDefault="00FD701D" w:rsidP="00CA326D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14B92A04" w14:textId="77777777" w:rsidR="00CA326D" w:rsidRPr="00821B53" w:rsidRDefault="00CA326D" w:rsidP="00CA326D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821B53">
        <w:rPr>
          <w:rFonts w:ascii="Kokila" w:hAnsi="Kokila" w:cs="Kokila"/>
          <w:b/>
          <w:bCs/>
          <w:sz w:val="48"/>
          <w:szCs w:val="48"/>
        </w:rPr>
        <w:t>SECTION – B</w:t>
      </w:r>
      <w:r w:rsidRPr="00821B5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821B53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821B5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1E8D9D9E" w14:textId="77777777" w:rsidR="00CA326D" w:rsidRDefault="00CA326D" w:rsidP="00CA326D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821B53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821B53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1A7D238B" w14:textId="77777777" w:rsidR="00655D17" w:rsidRPr="00821B53" w:rsidRDefault="00655D17" w:rsidP="00CA326D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</w:p>
    <w:p w14:paraId="12826B13" w14:textId="77777777" w:rsidR="00DB3B2B" w:rsidRPr="00DB3B2B" w:rsidRDefault="00DB3B2B" w:rsidP="00655D17">
      <w:pPr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DB3B2B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Eight (08) marks each. </w:t>
      </w:r>
      <w:r w:rsidRPr="00DB3B2B">
        <w:rPr>
          <w:rFonts w:ascii="Kokila" w:hAnsi="Kokila" w:cs="Kokila"/>
          <w:b/>
          <w:bCs/>
          <w:i/>
          <w:iCs/>
          <w:sz w:val="48"/>
          <w:szCs w:val="48"/>
        </w:rPr>
        <w:t>Learners are required to answer any Four (04) questions only.</w:t>
      </w:r>
      <w:r w:rsidRPr="00DB3B2B">
        <w:rPr>
          <w:rFonts w:ascii="Kokila" w:hAnsi="Kokila" w:cs="Kokila"/>
          <w:b/>
          <w:bCs/>
          <w:i/>
          <w:iCs/>
          <w:sz w:val="48"/>
          <w:szCs w:val="48"/>
        </w:rPr>
        <w:tab/>
      </w:r>
      <w:r w:rsidRPr="00DB3B2B">
        <w:rPr>
          <w:rFonts w:ascii="Kokila" w:hAnsi="Kokila" w:cs="Kokila"/>
          <w:b/>
          <w:bCs/>
          <w:i/>
          <w:iCs/>
          <w:sz w:val="48"/>
          <w:szCs w:val="48"/>
        </w:rPr>
        <w:tab/>
      </w:r>
      <w:r w:rsidRPr="00DB3B2B">
        <w:rPr>
          <w:rFonts w:ascii="Kokila" w:hAnsi="Kokila" w:cs="Kokila"/>
          <w:b/>
          <w:bCs/>
          <w:iCs/>
          <w:sz w:val="48"/>
          <w:szCs w:val="48"/>
        </w:rPr>
        <w:t>(4×8=32)</w:t>
      </w:r>
    </w:p>
    <w:p w14:paraId="305272A6" w14:textId="77777777" w:rsidR="00DB3B2B" w:rsidRPr="00DB3B2B" w:rsidRDefault="00DB3B2B" w:rsidP="00655D17">
      <w:pPr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नोट : खण्‍ड 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‘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>ख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’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में आठ 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(08)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लघु उत्‍तरों वाले प्रश्‍न दिये गये हैं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,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प्रत्‍येक प्रश्‍न के लिए आठ (0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8)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(04)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प्रश्‍नों के उत्‍तर देने हैं। </w:t>
      </w:r>
    </w:p>
    <w:p w14:paraId="03325DFF" w14:textId="711F2E32" w:rsidR="001C1E9A" w:rsidRPr="00821B53" w:rsidRDefault="001C1E9A" w:rsidP="001C1E9A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 xml:space="preserve">1. </w:t>
      </w:r>
      <w:r w:rsidR="00CD628F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औद्योगीकरण के बाद की अवधि में सरकार द्वारा क्या पहल की गई हैं</w:t>
      </w:r>
      <w:r w:rsidRPr="00821B53">
        <w:rPr>
          <w:rFonts w:ascii="Kokila" w:eastAsia="Arial Unicode MS" w:hAnsi="Kokila" w:cs="Kokila"/>
          <w:sz w:val="48"/>
          <w:szCs w:val="48"/>
        </w:rPr>
        <w:t>?</w:t>
      </w:r>
    </w:p>
    <w:p w14:paraId="3E4CA553" w14:textId="77777777" w:rsidR="001C1E9A" w:rsidRPr="00821B53" w:rsidRDefault="001C1E9A" w:rsidP="00CD628F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>What are the initiatives taken by the government during post industrialization period</w:t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?</w:t>
      </w:r>
    </w:p>
    <w:p w14:paraId="1D6F4902" w14:textId="21745C0C" w:rsidR="001C1E9A" w:rsidRPr="00821B53" w:rsidRDefault="001C1E9A" w:rsidP="00CD628F">
      <w:pPr>
        <w:ind w:left="720" w:hanging="720"/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 xml:space="preserve">2. </w:t>
      </w:r>
      <w:r w:rsidR="00CD628F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कृषि और ग्रामीण विकास एक</w:t>
      </w:r>
      <w:r w:rsidR="005332F9">
        <w:rPr>
          <w:rFonts w:ascii="Kokila" w:eastAsia="Arial Unicode MS" w:hAnsi="Kokila" w:cs="Kokila" w:hint="cs"/>
          <w:sz w:val="48"/>
          <w:szCs w:val="48"/>
          <w:cs/>
          <w:lang w:bidi="hi-IN"/>
        </w:rPr>
        <w:t>-</w:t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दूसरे से कैसे जुड़े हुए हैं</w:t>
      </w:r>
      <w:r w:rsidRPr="00821B53">
        <w:rPr>
          <w:rFonts w:ascii="Kokila" w:eastAsia="Arial Unicode MS" w:hAnsi="Kokila" w:cs="Kokila"/>
          <w:sz w:val="48"/>
          <w:szCs w:val="48"/>
        </w:rPr>
        <w:t>?</w:t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 व्याख्या कीजिए।</w:t>
      </w:r>
    </w:p>
    <w:p w14:paraId="515092C3" w14:textId="77777777" w:rsidR="001C1E9A" w:rsidRPr="00821B53" w:rsidRDefault="001C1E9A" w:rsidP="00CD628F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>How are agriculture and rural development related to each other?</w:t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 </w:t>
      </w:r>
      <w:r w:rsidRPr="00821B53">
        <w:rPr>
          <w:rFonts w:ascii="Kokila" w:eastAsia="Arial Unicode MS" w:hAnsi="Kokila" w:cs="Kokila"/>
          <w:sz w:val="48"/>
          <w:szCs w:val="48"/>
          <w:lang w:bidi="hi-IN"/>
        </w:rPr>
        <w:t>Explain</w:t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.</w:t>
      </w:r>
    </w:p>
    <w:p w14:paraId="1B1B3628" w14:textId="240553A8" w:rsidR="001C1E9A" w:rsidRPr="00821B53" w:rsidRDefault="001C1E9A" w:rsidP="00CD628F">
      <w:pPr>
        <w:ind w:left="720" w:hanging="720"/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 xml:space="preserve">3. </w:t>
      </w:r>
      <w:r w:rsidR="00CD628F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भारत के विकास के लिए ग्रामीण औद्योगीकरण की आवश्यकता क्यों है</w:t>
      </w:r>
      <w:r w:rsidRPr="00821B53">
        <w:rPr>
          <w:rFonts w:ascii="Kokila" w:eastAsia="Arial Unicode MS" w:hAnsi="Kokila" w:cs="Kokila"/>
          <w:sz w:val="48"/>
          <w:szCs w:val="48"/>
        </w:rPr>
        <w:t>?</w:t>
      </w:r>
    </w:p>
    <w:p w14:paraId="7DF964E9" w14:textId="77777777" w:rsidR="001C1E9A" w:rsidRPr="00821B53" w:rsidRDefault="001C1E9A" w:rsidP="00CD628F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>Why rural industrialization is required for the development of India.</w:t>
      </w:r>
    </w:p>
    <w:p w14:paraId="63A12A51" w14:textId="7B671F1B" w:rsidR="001C1E9A" w:rsidRPr="00821B53" w:rsidRDefault="001C1E9A" w:rsidP="001C1E9A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lastRenderedPageBreak/>
        <w:t xml:space="preserve">4. </w:t>
      </w:r>
      <w:r w:rsidR="00CD628F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भारत में शहरी क्षेत्रों में गरीबी और बेरोजगारी की स्थिति कैसी है</w:t>
      </w:r>
      <w:r w:rsidRPr="00821B53">
        <w:rPr>
          <w:rFonts w:ascii="Kokila" w:eastAsia="Arial Unicode MS" w:hAnsi="Kokila" w:cs="Kokila"/>
          <w:sz w:val="48"/>
          <w:szCs w:val="48"/>
        </w:rPr>
        <w:t>?</w:t>
      </w:r>
    </w:p>
    <w:p w14:paraId="38E14004" w14:textId="77777777" w:rsidR="001C1E9A" w:rsidRPr="00821B53" w:rsidRDefault="001C1E9A" w:rsidP="00CD628F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>What is the situation of poverty and unemployment in urban areas in India?</w:t>
      </w:r>
    </w:p>
    <w:p w14:paraId="3461A415" w14:textId="3E214F29" w:rsidR="001C1E9A" w:rsidRPr="00821B53" w:rsidRDefault="001C1E9A" w:rsidP="001C1E9A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 xml:space="preserve">5. </w:t>
      </w:r>
      <w:r w:rsidR="00CD628F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सामाजिक विकास से आप क्या समझते हैं</w:t>
      </w:r>
      <w:r w:rsidRPr="00821B53">
        <w:rPr>
          <w:rFonts w:ascii="Kokila" w:eastAsia="Arial Unicode MS" w:hAnsi="Kokila" w:cs="Kokila"/>
          <w:sz w:val="48"/>
          <w:szCs w:val="48"/>
        </w:rPr>
        <w:t>?</w:t>
      </w:r>
    </w:p>
    <w:p w14:paraId="20E0902C" w14:textId="77777777" w:rsidR="001C1E9A" w:rsidRPr="00821B53" w:rsidRDefault="001C1E9A" w:rsidP="00CD628F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>What do you mean by Social Development</w:t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?</w:t>
      </w:r>
    </w:p>
    <w:p w14:paraId="6207B9F4" w14:textId="1EE6B795" w:rsidR="001C1E9A" w:rsidRPr="00821B53" w:rsidRDefault="001C1E9A" w:rsidP="001C1E9A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 xml:space="preserve">6. </w:t>
      </w:r>
      <w:r w:rsidR="00CD628F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क्षेत्रीय ग्रामीण बैंक क्या हैं</w:t>
      </w:r>
      <w:r w:rsidRPr="00821B53">
        <w:rPr>
          <w:rFonts w:ascii="Kokila" w:eastAsia="Arial Unicode MS" w:hAnsi="Kokila" w:cs="Kokila"/>
          <w:sz w:val="48"/>
          <w:szCs w:val="48"/>
        </w:rPr>
        <w:t xml:space="preserve">? </w:t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इसके कार्य समझाइये।</w:t>
      </w:r>
    </w:p>
    <w:p w14:paraId="5D75BAE7" w14:textId="77777777" w:rsidR="001C1E9A" w:rsidRPr="00821B53" w:rsidRDefault="001C1E9A" w:rsidP="00CD628F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>What are Regional Rural Banks</w:t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?</w:t>
      </w:r>
      <w:r w:rsidRPr="00821B53">
        <w:rPr>
          <w:rFonts w:ascii="Kokila" w:eastAsia="Arial Unicode MS" w:hAnsi="Kokila" w:cs="Kokila"/>
          <w:sz w:val="48"/>
          <w:szCs w:val="48"/>
          <w:lang w:bidi="hi-IN"/>
        </w:rPr>
        <w:t xml:space="preserve"> Explain its functions.</w:t>
      </w:r>
    </w:p>
    <w:p w14:paraId="08901407" w14:textId="141D80E2" w:rsidR="001C1E9A" w:rsidRPr="00821B53" w:rsidRDefault="001C1E9A" w:rsidP="001C1E9A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 xml:space="preserve">7. </w:t>
      </w:r>
      <w:r w:rsidR="00CD628F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भारत के विकास में सार्वजनिक क्षेत्र की क्या भूमिका है</w:t>
      </w:r>
      <w:r w:rsidRPr="00821B53">
        <w:rPr>
          <w:rFonts w:ascii="Kokila" w:eastAsia="Arial Unicode MS" w:hAnsi="Kokila" w:cs="Kokila"/>
          <w:sz w:val="48"/>
          <w:szCs w:val="48"/>
        </w:rPr>
        <w:t>?</w:t>
      </w:r>
    </w:p>
    <w:p w14:paraId="1A5CF76F" w14:textId="77777777" w:rsidR="001C1E9A" w:rsidRPr="00821B53" w:rsidRDefault="001C1E9A" w:rsidP="00CD628F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>What is the role of Public sector in the development of India?</w:t>
      </w:r>
    </w:p>
    <w:p w14:paraId="7B8D1B36" w14:textId="4AE628F4" w:rsidR="001C1E9A" w:rsidRPr="00821B53" w:rsidRDefault="001C1E9A" w:rsidP="001C1E9A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 xml:space="preserve">8. </w:t>
      </w:r>
      <w:r w:rsidR="00CD628F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821B53">
        <w:rPr>
          <w:rFonts w:ascii="Kokila" w:eastAsia="Arial Unicode MS" w:hAnsi="Kokila" w:cs="Kokila"/>
          <w:sz w:val="48"/>
          <w:szCs w:val="48"/>
          <w:cs/>
          <w:lang w:bidi="hi-IN"/>
        </w:rPr>
        <w:t>ग्रामीण विकास की अवधारणा को समझाइये।</w:t>
      </w:r>
    </w:p>
    <w:p w14:paraId="6F59E82A" w14:textId="77777777" w:rsidR="001C1E9A" w:rsidRPr="00821B53" w:rsidRDefault="001C1E9A" w:rsidP="00CD628F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821B53">
        <w:rPr>
          <w:rFonts w:ascii="Kokila" w:eastAsia="Arial Unicode MS" w:hAnsi="Kokila" w:cs="Kokila"/>
          <w:sz w:val="48"/>
          <w:szCs w:val="48"/>
          <w:lang w:bidi="hi-IN"/>
        </w:rPr>
        <w:t>Explain the concept of rural Development.</w:t>
      </w:r>
    </w:p>
    <w:p w14:paraId="672C95B5" w14:textId="77777777" w:rsidR="009C6964" w:rsidRPr="00821B53" w:rsidRDefault="009C6964" w:rsidP="001C1E9A">
      <w:pPr>
        <w:pStyle w:val="ListParagraph"/>
        <w:spacing w:after="160" w:line="259" w:lineRule="auto"/>
        <w:rPr>
          <w:rFonts w:ascii="Kokila" w:hAnsi="Kokila" w:cs="Kokila"/>
          <w:sz w:val="48"/>
          <w:szCs w:val="48"/>
        </w:rPr>
      </w:pPr>
    </w:p>
    <w:sectPr w:rsidR="009C6964" w:rsidRPr="00821B53" w:rsidSect="004F2268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4AD8"/>
    <w:multiLevelType w:val="hybridMultilevel"/>
    <w:tmpl w:val="60E48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275D0"/>
    <w:multiLevelType w:val="hybridMultilevel"/>
    <w:tmpl w:val="BE66D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08182">
    <w:abstractNumId w:val="3"/>
  </w:num>
  <w:num w:numId="2" w16cid:durableId="1393116871">
    <w:abstractNumId w:val="0"/>
  </w:num>
  <w:num w:numId="3" w16cid:durableId="1616446331">
    <w:abstractNumId w:val="5"/>
  </w:num>
  <w:num w:numId="4" w16cid:durableId="58329555">
    <w:abstractNumId w:val="2"/>
  </w:num>
  <w:num w:numId="5" w16cid:durableId="1455833200">
    <w:abstractNumId w:val="7"/>
  </w:num>
  <w:num w:numId="6" w16cid:durableId="998849794">
    <w:abstractNumId w:val="1"/>
  </w:num>
  <w:num w:numId="7" w16cid:durableId="68816184">
    <w:abstractNumId w:val="6"/>
  </w:num>
  <w:num w:numId="8" w16cid:durableId="1928031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F1D"/>
    <w:rsid w:val="00005564"/>
    <w:rsid w:val="0001379C"/>
    <w:rsid w:val="0004317E"/>
    <w:rsid w:val="000447D2"/>
    <w:rsid w:val="00045645"/>
    <w:rsid w:val="000C5C18"/>
    <w:rsid w:val="000D7F88"/>
    <w:rsid w:val="000F4B2B"/>
    <w:rsid w:val="000F7A4A"/>
    <w:rsid w:val="00103146"/>
    <w:rsid w:val="00137874"/>
    <w:rsid w:val="001958A5"/>
    <w:rsid w:val="001B3129"/>
    <w:rsid w:val="001C1E9A"/>
    <w:rsid w:val="001C2A49"/>
    <w:rsid w:val="00205E01"/>
    <w:rsid w:val="00211344"/>
    <w:rsid w:val="00226256"/>
    <w:rsid w:val="0024270E"/>
    <w:rsid w:val="002A09DF"/>
    <w:rsid w:val="002C0A24"/>
    <w:rsid w:val="002E5F24"/>
    <w:rsid w:val="002F1F7A"/>
    <w:rsid w:val="00304841"/>
    <w:rsid w:val="00342F5F"/>
    <w:rsid w:val="0035119A"/>
    <w:rsid w:val="003546EE"/>
    <w:rsid w:val="00360415"/>
    <w:rsid w:val="00370421"/>
    <w:rsid w:val="003848D9"/>
    <w:rsid w:val="003A062D"/>
    <w:rsid w:val="00403942"/>
    <w:rsid w:val="00403BF9"/>
    <w:rsid w:val="00440FC5"/>
    <w:rsid w:val="004443E5"/>
    <w:rsid w:val="004572B5"/>
    <w:rsid w:val="004801E7"/>
    <w:rsid w:val="00484113"/>
    <w:rsid w:val="004A2AB2"/>
    <w:rsid w:val="004F2268"/>
    <w:rsid w:val="004F2FDD"/>
    <w:rsid w:val="005332F9"/>
    <w:rsid w:val="00567D03"/>
    <w:rsid w:val="00572AF5"/>
    <w:rsid w:val="00596B06"/>
    <w:rsid w:val="005D0AB6"/>
    <w:rsid w:val="005D4984"/>
    <w:rsid w:val="005F6BBB"/>
    <w:rsid w:val="00634D72"/>
    <w:rsid w:val="00650100"/>
    <w:rsid w:val="006501C5"/>
    <w:rsid w:val="00655D17"/>
    <w:rsid w:val="00670EC9"/>
    <w:rsid w:val="006A2231"/>
    <w:rsid w:val="006F4852"/>
    <w:rsid w:val="00713D1A"/>
    <w:rsid w:val="007B4BB5"/>
    <w:rsid w:val="007D551B"/>
    <w:rsid w:val="00801C56"/>
    <w:rsid w:val="00816F6A"/>
    <w:rsid w:val="00821B53"/>
    <w:rsid w:val="00873AEF"/>
    <w:rsid w:val="0093756D"/>
    <w:rsid w:val="00944D3D"/>
    <w:rsid w:val="009A71F7"/>
    <w:rsid w:val="009B2349"/>
    <w:rsid w:val="009C3848"/>
    <w:rsid w:val="009C6964"/>
    <w:rsid w:val="009F12EA"/>
    <w:rsid w:val="00A42471"/>
    <w:rsid w:val="00A52CB1"/>
    <w:rsid w:val="00A55091"/>
    <w:rsid w:val="00A71B5D"/>
    <w:rsid w:val="00A87A4D"/>
    <w:rsid w:val="00A91E54"/>
    <w:rsid w:val="00A94B1D"/>
    <w:rsid w:val="00A96C1A"/>
    <w:rsid w:val="00AE3913"/>
    <w:rsid w:val="00AE46C5"/>
    <w:rsid w:val="00B27C2A"/>
    <w:rsid w:val="00B51BDD"/>
    <w:rsid w:val="00B5543F"/>
    <w:rsid w:val="00B66521"/>
    <w:rsid w:val="00BA75FA"/>
    <w:rsid w:val="00BE33DB"/>
    <w:rsid w:val="00BE64C7"/>
    <w:rsid w:val="00C039D7"/>
    <w:rsid w:val="00C22F1C"/>
    <w:rsid w:val="00C35AC2"/>
    <w:rsid w:val="00C40592"/>
    <w:rsid w:val="00C6017B"/>
    <w:rsid w:val="00C63896"/>
    <w:rsid w:val="00C921B9"/>
    <w:rsid w:val="00CA143A"/>
    <w:rsid w:val="00CA326D"/>
    <w:rsid w:val="00CD1633"/>
    <w:rsid w:val="00CD4C28"/>
    <w:rsid w:val="00CD628F"/>
    <w:rsid w:val="00CF2DF2"/>
    <w:rsid w:val="00CF54EB"/>
    <w:rsid w:val="00D16687"/>
    <w:rsid w:val="00D24307"/>
    <w:rsid w:val="00D73610"/>
    <w:rsid w:val="00D750DE"/>
    <w:rsid w:val="00D83D21"/>
    <w:rsid w:val="00DB3B2B"/>
    <w:rsid w:val="00DF0BBD"/>
    <w:rsid w:val="00DF281F"/>
    <w:rsid w:val="00DF3AA5"/>
    <w:rsid w:val="00E06E5F"/>
    <w:rsid w:val="00E2189C"/>
    <w:rsid w:val="00E356F5"/>
    <w:rsid w:val="00E52C0C"/>
    <w:rsid w:val="00E96ACC"/>
    <w:rsid w:val="00EA3294"/>
    <w:rsid w:val="00EB404E"/>
    <w:rsid w:val="00EC620B"/>
    <w:rsid w:val="00F305D2"/>
    <w:rsid w:val="00F56BF9"/>
    <w:rsid w:val="00F62603"/>
    <w:rsid w:val="00F67F48"/>
    <w:rsid w:val="00FA1F7E"/>
    <w:rsid w:val="00FD00E4"/>
    <w:rsid w:val="00FD701D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1CE2"/>
  <w15:docId w15:val="{C81EA0A6-38BE-4EC7-8EAB-153146C0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7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111</cp:revision>
  <cp:lastPrinted>2025-01-24T09:37:00Z</cp:lastPrinted>
  <dcterms:created xsi:type="dcterms:W3CDTF">2017-09-19T07:28:00Z</dcterms:created>
  <dcterms:modified xsi:type="dcterms:W3CDTF">2025-01-24T09:37:00Z</dcterms:modified>
</cp:coreProperties>
</file>